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B1" w:rsidRPr="001C12B1" w:rsidRDefault="001C12B1" w:rsidP="001C12B1">
      <w:pPr>
        <w:spacing w:after="160" w:line="259" w:lineRule="auto"/>
        <w:rPr>
          <w:rFonts w:ascii="Times New Roman" w:eastAsia="Calibri" w:hAnsi="Times New Roman" w:cs="B Nazanin"/>
          <w:sz w:val="28"/>
          <w:szCs w:val="28"/>
          <w:rtl/>
        </w:rPr>
      </w:pPr>
      <w:r w:rsidRPr="001C12B1">
        <w:rPr>
          <w:rFonts w:ascii="Times New Roman" w:eastAsia="Calibri" w:hAnsi="Times New Roman" w:cs="B Nazanin" w:hint="cs"/>
          <w:sz w:val="28"/>
          <w:szCs w:val="28"/>
          <w:rtl/>
        </w:rPr>
        <w:t>چکیده</w:t>
      </w:r>
    </w:p>
    <w:p w:rsidR="001C12B1" w:rsidRPr="001C12B1" w:rsidRDefault="001C12B1" w:rsidP="001C12B1">
      <w:pPr>
        <w:autoSpaceDE w:val="0"/>
        <w:autoSpaceDN w:val="0"/>
        <w:adjustRightInd w:val="0"/>
        <w:spacing w:after="0" w:line="240" w:lineRule="auto"/>
        <w:jc w:val="both"/>
        <w:rPr>
          <w:rFonts w:ascii="B Lotus" w:eastAsia="Calibri" w:hAnsi="Times New Roman" w:cs="B Nazanin"/>
          <w:sz w:val="28"/>
          <w:szCs w:val="28"/>
          <w:rtl/>
          <w:lang w:bidi="ar-SA"/>
        </w:rPr>
      </w:pP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عناب به دلیل خواص موسیلاژی برای گلودرد در طب گیاهی استفاده می شود و از آن جایی که حاوی ویتامین های </w:t>
      </w:r>
      <w:r w:rsidRPr="001C12B1">
        <w:rPr>
          <w:rFonts w:ascii="B Lotus" w:eastAsia="Calibri" w:hAnsi="Times New Roman" w:cs="B Nazanin"/>
          <w:sz w:val="28"/>
          <w:szCs w:val="28"/>
          <w:lang w:bidi="ar-SA"/>
        </w:rPr>
        <w:t>A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، </w:t>
      </w:r>
      <w:r w:rsidRPr="001C12B1">
        <w:rPr>
          <w:rFonts w:ascii="B Lotus" w:eastAsia="Calibri" w:hAnsi="Times New Roman" w:cs="B Nazanin"/>
          <w:sz w:val="28"/>
          <w:szCs w:val="28"/>
          <w:lang w:bidi="ar-SA"/>
        </w:rPr>
        <w:t>C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 و</w:t>
      </w:r>
      <w:r w:rsidRPr="001C12B1">
        <w:rPr>
          <w:rFonts w:ascii="B Lotus" w:eastAsia="Calibri" w:hAnsi="Times New Roman" w:cs="B Nazanin"/>
          <w:sz w:val="28"/>
          <w:szCs w:val="28"/>
          <w:lang w:bidi="ar-SA"/>
        </w:rPr>
        <w:t xml:space="preserve"> 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>پتاسیم زیادی می باشد موجب تقویت سیستم ایمنی و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>جلوگيري از عفونت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 می شود، بنابراین در جلوگیری از سرماخوردگی و سرفه موثر می باشد. 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>ميوه عناب حاوي مواد فعالي است كه راديكالهاي آزاد را برداشت مي كند و به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 ه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>مين دليل ب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ه 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>عنوان آنتي اكسيدان محسوب مي شود</w:t>
      </w:r>
      <w:r w:rsidRPr="001C12B1">
        <w:rPr>
          <w:rFonts w:ascii="B Lotus" w:eastAsia="Calibri" w:hAnsi="Times New Roman" w:cs="B Nazanin"/>
          <w:sz w:val="28"/>
          <w:szCs w:val="28"/>
          <w:lang w:bidi="ar-SA"/>
        </w:rPr>
        <w:t>.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 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 xml:space="preserve">درطب </w:t>
      </w:r>
      <w:bookmarkStart w:id="0" w:name="_GoBack"/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>سنتی نیز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>عناب به عنوان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 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>برطرف كننده سرفه و گرفتگي صدا توصيه شده و آن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 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 xml:space="preserve">را جهت برطرف كردن </w:t>
      </w:r>
      <w:bookmarkEnd w:id="0"/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 xml:space="preserve">گرفتگي صدا و 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>ر</w:t>
      </w:r>
      <w:r w:rsidRPr="001C12B1">
        <w:rPr>
          <w:rFonts w:ascii="B Lotus" w:eastAsia="Calibri" w:hAnsi="Times New Roman" w:cs="B Nazanin"/>
          <w:sz w:val="28"/>
          <w:szCs w:val="28"/>
          <w:rtl/>
          <w:lang w:bidi="ar-SA"/>
        </w:rPr>
        <w:t>فع تشنگي مفيد دانسته اند.</w:t>
      </w:r>
      <w:r w:rsidRPr="001C12B1">
        <w:rPr>
          <w:rFonts w:ascii="B Lotus" w:eastAsia="Calibri" w:hAnsi="Times New Roman" w:cs="B Nazanin" w:hint="cs"/>
          <w:sz w:val="28"/>
          <w:szCs w:val="28"/>
          <w:rtl/>
          <w:lang w:bidi="ar-SA"/>
        </w:rPr>
        <w:t xml:space="preserve"> عدس منبع غنی از ساپونین ها می باشد. ساپونین ها خلط آور هستند و به عنوان ضدسرفه استفاده می شوند. طبق تحقیقات صورت گرفته کاسنی وگشنیز برای تب وسرماخوردگی  مفید می باشند.</w:t>
      </w:r>
    </w:p>
    <w:p w:rsidR="00C3069E" w:rsidRDefault="00C3069E" w:rsidP="001C12B1">
      <w:pPr>
        <w:bidi w:val="0"/>
      </w:pPr>
    </w:p>
    <w:sectPr w:rsidR="00C3069E" w:rsidSect="00205DA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2B1"/>
    <w:rsid w:val="001C12B1"/>
    <w:rsid w:val="00205DA9"/>
    <w:rsid w:val="00C3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2022-01-04T07:01:00Z</dcterms:created>
  <dcterms:modified xsi:type="dcterms:W3CDTF">2022-01-04T07:01:00Z</dcterms:modified>
</cp:coreProperties>
</file>